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571" w:rsidRPr="00BC4571" w:rsidRDefault="00BC4571" w:rsidP="00BC45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BC4571">
        <w:rPr>
          <w:rFonts w:ascii="Times New Roman" w:hAnsi="Times New Roman" w:cs="Times New Roman"/>
          <w:b/>
          <w:bCs/>
          <w:sz w:val="28"/>
          <w:szCs w:val="28"/>
        </w:rPr>
        <w:t>Отчет департамента по тарифам Новосибирской области за</w:t>
      </w:r>
      <w:r w:rsidR="0037375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3235C">
        <w:rPr>
          <w:rFonts w:ascii="Times New Roman" w:hAnsi="Times New Roman" w:cs="Times New Roman"/>
          <w:b/>
          <w:bCs/>
          <w:sz w:val="28"/>
          <w:szCs w:val="28"/>
        </w:rPr>
        <w:t>2024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  <w:r w:rsidRPr="00BC4571">
        <w:rPr>
          <w:rFonts w:ascii="Times New Roman" w:hAnsi="Times New Roman" w:cs="Times New Roman"/>
          <w:b/>
          <w:bCs/>
          <w:sz w:val="28"/>
          <w:szCs w:val="28"/>
        </w:rPr>
        <w:t xml:space="preserve"> о выполнении мероприятий программы «Антикоррупционное просвещение в Новосибирской области на 2022–2024 годы»</w:t>
      </w:r>
    </w:p>
    <w:p w:rsidR="00FF4A65" w:rsidRPr="00F80B2A" w:rsidRDefault="00FF4A65" w:rsidP="008A0EC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Style w:val="a3"/>
        <w:tblW w:w="1556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851"/>
        <w:gridCol w:w="3402"/>
        <w:gridCol w:w="3402"/>
        <w:gridCol w:w="1985"/>
        <w:gridCol w:w="5924"/>
      </w:tblGrid>
      <w:tr w:rsidR="00766339" w:rsidRPr="00C80B97" w:rsidTr="00766339">
        <w:tc>
          <w:tcPr>
            <w:tcW w:w="851" w:type="dxa"/>
          </w:tcPr>
          <w:p w:rsidR="00766339" w:rsidRDefault="00766339" w:rsidP="008A0EC9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80B97">
              <w:rPr>
                <w:rFonts w:ascii="Times New Roman" w:hAnsi="Times New Roman" w:cs="Times New Roman"/>
                <w:b w:val="0"/>
                <w:sz w:val="28"/>
                <w:szCs w:val="28"/>
              </w:rPr>
              <w:t>№</w:t>
            </w:r>
          </w:p>
          <w:p w:rsidR="00766339" w:rsidRPr="00C80B97" w:rsidRDefault="00766339" w:rsidP="008A0EC9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80B97">
              <w:rPr>
                <w:rFonts w:ascii="Times New Roman" w:hAnsi="Times New Roman" w:cs="Times New Roman"/>
                <w:b w:val="0"/>
                <w:sz w:val="28"/>
                <w:szCs w:val="28"/>
              </w:rPr>
              <w:t>п/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</w:t>
            </w:r>
          </w:p>
        </w:tc>
        <w:tc>
          <w:tcPr>
            <w:tcW w:w="6804" w:type="dxa"/>
            <w:gridSpan w:val="2"/>
          </w:tcPr>
          <w:p w:rsidR="00766339" w:rsidRPr="00852AAE" w:rsidRDefault="00766339" w:rsidP="008A0EC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85" w:type="dxa"/>
          </w:tcPr>
          <w:p w:rsidR="00766339" w:rsidRPr="00852AAE" w:rsidRDefault="00766339" w:rsidP="008A0EC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5924" w:type="dxa"/>
          </w:tcPr>
          <w:p w:rsidR="00766339" w:rsidRDefault="00766339" w:rsidP="008A0EC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766339" w:rsidRDefault="00766339" w:rsidP="008A0EC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 xml:space="preserve">выполнения </w:t>
            </w:r>
          </w:p>
          <w:p w:rsidR="00766339" w:rsidRPr="00852AAE" w:rsidRDefault="00766339" w:rsidP="008A0EC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AAE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</w:tr>
      <w:tr w:rsidR="00766339" w:rsidRPr="00C80B97" w:rsidTr="00766339">
        <w:trPr>
          <w:trHeight w:val="443"/>
        </w:trPr>
        <w:tc>
          <w:tcPr>
            <w:tcW w:w="851" w:type="dxa"/>
          </w:tcPr>
          <w:p w:rsidR="00766339" w:rsidRDefault="00766339" w:rsidP="00BF6E4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766339" w:rsidRDefault="00766339" w:rsidP="008A0E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</w:tcPr>
          <w:p w:rsidR="00766339" w:rsidRDefault="00766339" w:rsidP="008A0E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85" w:type="dxa"/>
          </w:tcPr>
          <w:p w:rsidR="00766339" w:rsidRDefault="00766339" w:rsidP="008A0EC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24" w:type="dxa"/>
          </w:tcPr>
          <w:p w:rsidR="00766339" w:rsidRPr="00673269" w:rsidRDefault="00766339" w:rsidP="008A0EC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66339" w:rsidRPr="00C80B97" w:rsidTr="00766339">
        <w:trPr>
          <w:trHeight w:val="699"/>
        </w:trPr>
        <w:tc>
          <w:tcPr>
            <w:tcW w:w="851" w:type="dxa"/>
            <w:vMerge w:val="restart"/>
          </w:tcPr>
          <w:p w:rsidR="00766339" w:rsidRPr="00C80B97" w:rsidRDefault="00766339" w:rsidP="005E47A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vMerge w:val="restart"/>
          </w:tcPr>
          <w:p w:rsidR="00766339" w:rsidRPr="00877B5D" w:rsidRDefault="00433CCC" w:rsidP="00F80B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населения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положениях законодательства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противодействии коррупции, в том числе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об ответственности за совершение коррупционных правонарушений, о мерах, принимаемых в сфере противодействия коррупции</w:t>
            </w:r>
          </w:p>
        </w:tc>
        <w:tc>
          <w:tcPr>
            <w:tcW w:w="3402" w:type="dxa"/>
          </w:tcPr>
          <w:p w:rsidR="00766339" w:rsidRDefault="00766339" w:rsidP="008047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1) размещения </w:t>
            </w:r>
          </w:p>
          <w:p w:rsidR="00766339" w:rsidRPr="00877B5D" w:rsidRDefault="00766339" w:rsidP="008047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актуализации соответствующей информации на 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официальном сайте Губернатора Новосибирской области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Правительства Новосибирской области,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официальных сайтах 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ОИОГВ НСО</w:t>
            </w:r>
          </w:p>
          <w:p w:rsidR="00766339" w:rsidRPr="00877B5D" w:rsidRDefault="00766339" w:rsidP="00496D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в информационно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66339" w:rsidRPr="00877B5D" w:rsidRDefault="00766339" w:rsidP="009C4D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телекоммуникационной сети «Интернет»</w:t>
            </w:r>
          </w:p>
        </w:tc>
        <w:tc>
          <w:tcPr>
            <w:tcW w:w="1985" w:type="dxa"/>
          </w:tcPr>
          <w:p w:rsidR="00766339" w:rsidRPr="00852AAE" w:rsidRDefault="00433CCC" w:rsidP="0031796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Кричевская В.И.</w:t>
            </w:r>
          </w:p>
        </w:tc>
        <w:tc>
          <w:tcPr>
            <w:tcW w:w="5924" w:type="dxa"/>
            <w:vMerge w:val="restart"/>
          </w:tcPr>
          <w:p w:rsidR="00693248" w:rsidRDefault="00433CCC" w:rsidP="00433CC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целях 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>повышение уровня правосознания и правовой грамотности населения в сфере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>противодействия коррупции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E4224C" w:rsidRDefault="00693248" w:rsidP="003E16D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1) </w:t>
            </w:r>
            <w:r w:rsidR="00433CCC">
              <w:rPr>
                <w:rFonts w:ascii="Times New Roman" w:hAnsi="Times New Roman" w:cs="Times New Roman"/>
                <w:sz w:val="28"/>
                <w:szCs w:val="28"/>
              </w:rPr>
              <w:t>размещена соответствующая информация</w:t>
            </w:r>
            <w:r w:rsidR="00433CCC" w:rsidRPr="005549F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433CCC">
              <w:rPr>
                <w:rFonts w:ascii="Times New Roman" w:hAnsi="Times New Roman" w:cs="Times New Roman"/>
                <w:sz w:val="28"/>
                <w:szCs w:val="28"/>
              </w:rPr>
              <w:t>департамента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тарифам Новосибирской области (далее – департамент)</w:t>
            </w:r>
            <w:r w:rsidR="00433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3CCC" w:rsidRPr="005549FB">
              <w:rPr>
                <w:rFonts w:ascii="Times New Roman" w:hAnsi="Times New Roman" w:cs="Times New Roman"/>
                <w:sz w:val="28"/>
                <w:szCs w:val="28"/>
              </w:rPr>
              <w:t>в информационно–телекоммуникационной</w:t>
            </w:r>
            <w:r w:rsidR="00433C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3CCC" w:rsidRPr="005549FB">
              <w:rPr>
                <w:rFonts w:ascii="Times New Roman" w:hAnsi="Times New Roman" w:cs="Times New Roman"/>
                <w:sz w:val="28"/>
                <w:szCs w:val="28"/>
              </w:rPr>
              <w:t>сети «Интернет»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 w:rsidRPr="002918F3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3E16D7">
              <w:rPr>
                <w:rFonts w:ascii="Times New Roman" w:hAnsi="Times New Roman" w:cs="Times New Roman"/>
                <w:sz w:val="28"/>
                <w:szCs w:val="28"/>
              </w:rPr>
              <w:t xml:space="preserve"> «Противодействие коррупции»</w:t>
            </w:r>
            <w:r w:rsidR="00A12C1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66339" w:rsidRDefault="00433CCC" w:rsidP="00433CC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 xml:space="preserve">2)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департаменте 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>использ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уются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 xml:space="preserve"> средств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наглядной информации (стенды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>, плакат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>, памятк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 xml:space="preserve">) в помещениях,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занимаемых департаментом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>, в том числе сл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ужебных помещениях руководителя департамента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его</w:t>
            </w:r>
            <w:r w:rsidRPr="005549FB"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заместителей, сотрудников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департамента</w:t>
            </w:r>
          </w:p>
          <w:p w:rsidR="004869D4" w:rsidRPr="00852AAE" w:rsidRDefault="004869D4" w:rsidP="00433CC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6339" w:rsidRPr="00C80B97" w:rsidTr="00766339">
        <w:trPr>
          <w:trHeight w:val="416"/>
        </w:trPr>
        <w:tc>
          <w:tcPr>
            <w:tcW w:w="851" w:type="dxa"/>
            <w:vMerge/>
          </w:tcPr>
          <w:p w:rsidR="00766339" w:rsidRDefault="00766339" w:rsidP="008A0EC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</w:tcPr>
          <w:p w:rsidR="00766339" w:rsidRPr="00877B5D" w:rsidRDefault="00766339" w:rsidP="00496D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766339" w:rsidRPr="00877B5D" w:rsidRDefault="00766339" w:rsidP="00496D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2) использования средств наглядной информации (стендов, плакатов, брошюр, памяток,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трансляции видеоматериалов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)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помещениях, </w:t>
            </w:r>
          </w:p>
          <w:p w:rsidR="00766339" w:rsidRPr="00877B5D" w:rsidRDefault="00766339" w:rsidP="00F80B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занимаемых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ОИОГВ, в том числе служебных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помещениях 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руководител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 ОИОГВ НСО, их заместител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, сотрудник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 xml:space="preserve"> ОИОГВ НСО, участвующи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 в 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азании государственных услуг, в </w:t>
            </w:r>
            <w:r w:rsidRPr="00877B5D">
              <w:rPr>
                <w:rFonts w:ascii="Times New Roman" w:hAnsi="Times New Roman" w:cs="Times New Roman"/>
                <w:sz w:val="28"/>
                <w:szCs w:val="28"/>
              </w:rPr>
              <w:t>приеме граждан</w:t>
            </w:r>
          </w:p>
        </w:tc>
        <w:tc>
          <w:tcPr>
            <w:tcW w:w="1985" w:type="dxa"/>
          </w:tcPr>
          <w:p w:rsidR="00766339" w:rsidRDefault="00433CCC" w:rsidP="0031796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Кричевская В.И.</w:t>
            </w:r>
          </w:p>
        </w:tc>
        <w:tc>
          <w:tcPr>
            <w:tcW w:w="5924" w:type="dxa"/>
            <w:vMerge/>
          </w:tcPr>
          <w:p w:rsidR="00766339" w:rsidRPr="00673269" w:rsidRDefault="00766339" w:rsidP="00496DD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6339" w:rsidRPr="00C80B97" w:rsidTr="00766339">
        <w:trPr>
          <w:trHeight w:val="2542"/>
        </w:trPr>
        <w:tc>
          <w:tcPr>
            <w:tcW w:w="851" w:type="dxa"/>
            <w:vMerge w:val="restart"/>
          </w:tcPr>
          <w:p w:rsidR="00766339" w:rsidRPr="00C80B97" w:rsidRDefault="00766339" w:rsidP="005E47A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402" w:type="dxa"/>
            <w:vMerge w:val="restart"/>
          </w:tcPr>
          <w:p w:rsidR="00766339" w:rsidRDefault="00766339" w:rsidP="005F551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и распространение</w:t>
            </w:r>
            <w:r w:rsidRPr="00605E51">
              <w:rPr>
                <w:rFonts w:ascii="Times New Roman" w:hAnsi="Times New Roman" w:cs="Times New Roman"/>
                <w:sz w:val="28"/>
                <w:szCs w:val="28"/>
              </w:rPr>
              <w:t xml:space="preserve"> методических, информационных и разъяснительных материалов об антикоррупционных </w:t>
            </w:r>
            <w:r w:rsidRPr="00605E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стандартах поведения для </w:t>
            </w:r>
            <w:r w:rsidRPr="00894F39">
              <w:rPr>
                <w:rFonts w:ascii="Times New Roman" w:hAnsi="Times New Roman" w:cs="Times New Roman"/>
                <w:sz w:val="28"/>
                <w:szCs w:val="28"/>
              </w:rPr>
              <w:t>граждан, претендующих на замещение должностей государственной гражданской службы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605E51">
              <w:rPr>
                <w:rFonts w:ascii="Times New Roman" w:hAnsi="Times New Roman" w:cs="Times New Roman"/>
                <w:sz w:val="28"/>
                <w:szCs w:val="28"/>
              </w:rPr>
              <w:t>лиц, замещающих государственные должности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605E51">
              <w:rPr>
                <w:rFonts w:ascii="Times New Roman" w:hAnsi="Times New Roman" w:cs="Times New Roman"/>
                <w:sz w:val="28"/>
                <w:szCs w:val="28"/>
              </w:rPr>
              <w:t xml:space="preserve">, должности государственной гражданской службы Новосибирской области, </w:t>
            </w:r>
          </w:p>
          <w:p w:rsidR="00766339" w:rsidRPr="00C97D11" w:rsidRDefault="00766339" w:rsidP="005F551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05E51">
              <w:rPr>
                <w:rFonts w:ascii="Times New Roman" w:hAnsi="Times New Roman" w:cs="Times New Roman"/>
                <w:sz w:val="28"/>
                <w:szCs w:val="28"/>
              </w:rPr>
              <w:t>а также работников государственных учреждений (организаций)</w:t>
            </w:r>
          </w:p>
        </w:tc>
        <w:tc>
          <w:tcPr>
            <w:tcW w:w="3402" w:type="dxa"/>
          </w:tcPr>
          <w:p w:rsidR="00766339" w:rsidRPr="00852AAE" w:rsidRDefault="00766339" w:rsidP="005F551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1) актуализация действующих и разработка новых методических и информационно-разъяснительных материалов</w:t>
            </w:r>
            <w:r w:rsidRPr="00605E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766339" w:rsidRPr="00852AAE" w:rsidRDefault="00252AEA" w:rsidP="00B613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Кричевская В.И.</w:t>
            </w:r>
          </w:p>
        </w:tc>
        <w:tc>
          <w:tcPr>
            <w:tcW w:w="5924" w:type="dxa"/>
            <w:vMerge w:val="restart"/>
          </w:tcPr>
          <w:p w:rsidR="00710797" w:rsidRPr="00710797" w:rsidRDefault="00710797" w:rsidP="007107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0797">
              <w:rPr>
                <w:rFonts w:ascii="Times New Roman" w:hAnsi="Times New Roman" w:cs="Times New Roman"/>
                <w:sz w:val="28"/>
                <w:szCs w:val="28"/>
              </w:rPr>
              <w:t xml:space="preserve">В целях повышение уровня правосознания и правовой грамотности в сфере противодействия </w:t>
            </w:r>
            <w:proofErr w:type="gramStart"/>
            <w:r w:rsidRPr="00710797">
              <w:rPr>
                <w:rFonts w:ascii="Times New Roman" w:hAnsi="Times New Roman" w:cs="Times New Roman"/>
                <w:sz w:val="28"/>
                <w:szCs w:val="28"/>
              </w:rPr>
              <w:t>коррупции  лиц</w:t>
            </w:r>
            <w:proofErr w:type="gramEnd"/>
            <w:r w:rsidRPr="00710797">
              <w:rPr>
                <w:rFonts w:ascii="Times New Roman" w:hAnsi="Times New Roman" w:cs="Times New Roman"/>
                <w:sz w:val="28"/>
                <w:szCs w:val="28"/>
              </w:rPr>
              <w:t>, замещающих должности государственной гражданской службы Новосибирской области:</w:t>
            </w:r>
          </w:p>
          <w:p w:rsidR="00710797" w:rsidRPr="00710797" w:rsidRDefault="00710797" w:rsidP="007107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0797">
              <w:rPr>
                <w:rFonts w:ascii="Times New Roman" w:hAnsi="Times New Roman" w:cs="Times New Roman"/>
                <w:sz w:val="28"/>
                <w:szCs w:val="28"/>
              </w:rPr>
              <w:t xml:space="preserve">1) проводятся разъяснения для вновь принятых гражданских служащих об </w:t>
            </w:r>
            <w:r w:rsidRPr="0071079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антикоррупционных стандартах поведения на основе существующих в департаменте методических материалах, памятках, буклетах; </w:t>
            </w:r>
            <w:r w:rsidR="004E2D5A">
              <w:rPr>
                <w:rFonts w:ascii="Times New Roman" w:hAnsi="Times New Roman" w:cs="Times New Roman"/>
                <w:sz w:val="28"/>
                <w:szCs w:val="28"/>
              </w:rPr>
              <w:t>ведется</w:t>
            </w:r>
            <w:r w:rsidRPr="00710797">
              <w:rPr>
                <w:rFonts w:ascii="Times New Roman" w:hAnsi="Times New Roman" w:cs="Times New Roman"/>
                <w:sz w:val="28"/>
                <w:szCs w:val="28"/>
              </w:rPr>
              <w:t xml:space="preserve"> работа по актуализации действующих методических и информационно-разъяснительных материалов об антикоррупционных стандартах поведения для граждан, претендующих на замещение должностей государственной гражданской службы Новосибирской области, лиц, замещающих должности государственной гражданской службы Новосибирской области;</w:t>
            </w:r>
          </w:p>
          <w:p w:rsidR="00766339" w:rsidRPr="00852AAE" w:rsidRDefault="00710797" w:rsidP="002846A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0797">
              <w:rPr>
                <w:rFonts w:ascii="Times New Roman" w:hAnsi="Times New Roman" w:cs="Times New Roman"/>
                <w:sz w:val="28"/>
                <w:szCs w:val="28"/>
              </w:rPr>
              <w:t>2) размещаются  методические, информационные и разъяснительные материалы во внутренней компьютерной сети департамента.</w:t>
            </w:r>
            <w:r w:rsidR="002846AF">
              <w:rPr>
                <w:rFonts w:ascii="Times New Roman" w:hAnsi="Times New Roman" w:cs="Times New Roman"/>
                <w:sz w:val="28"/>
                <w:szCs w:val="28"/>
              </w:rPr>
              <w:t xml:space="preserve"> Памятки</w:t>
            </w:r>
            <w:r w:rsidRPr="00710797">
              <w:rPr>
                <w:rFonts w:ascii="Times New Roman" w:hAnsi="Times New Roman" w:cs="Times New Roman"/>
                <w:sz w:val="28"/>
                <w:szCs w:val="28"/>
              </w:rPr>
              <w:t xml:space="preserve"> «Основные ограничения  и запреты, установленные для гражданского служащего НСО законодательством в целях противодействии коррупции»,</w:t>
            </w:r>
            <w:r w:rsidR="002846AF">
              <w:rPr>
                <w:rFonts w:ascii="Times New Roman" w:hAnsi="Times New Roman" w:cs="Times New Roman"/>
                <w:sz w:val="28"/>
                <w:szCs w:val="28"/>
              </w:rPr>
              <w:t xml:space="preserve"> «Запрет на дарение и получение подарков в связи с использованием должностных (служебных) обязанностей», подготовленные</w:t>
            </w:r>
            <w:r w:rsidRPr="00710797">
              <w:rPr>
                <w:rFonts w:ascii="Times New Roman" w:hAnsi="Times New Roman" w:cs="Times New Roman"/>
                <w:sz w:val="28"/>
                <w:szCs w:val="28"/>
              </w:rPr>
              <w:t xml:space="preserve"> отделом по профилактике коррупционных и иных правонарушений администрации Губернатора Новосибирской области и Правительства </w:t>
            </w:r>
            <w:r w:rsidR="002846AF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области, размещены</w:t>
            </w:r>
            <w:r w:rsidRPr="00710797">
              <w:rPr>
                <w:rFonts w:ascii="Times New Roman" w:hAnsi="Times New Roman" w:cs="Times New Roman"/>
                <w:sz w:val="28"/>
                <w:szCs w:val="28"/>
              </w:rPr>
              <w:t xml:space="preserve"> во внутренней</w:t>
            </w:r>
            <w:r w:rsidR="002846AF">
              <w:rPr>
                <w:rFonts w:ascii="Times New Roman" w:hAnsi="Times New Roman" w:cs="Times New Roman"/>
                <w:sz w:val="28"/>
                <w:szCs w:val="28"/>
              </w:rPr>
              <w:t xml:space="preserve"> компьютерной сети департамента</w:t>
            </w:r>
          </w:p>
        </w:tc>
      </w:tr>
      <w:tr w:rsidR="00FB685E" w:rsidRPr="00C80B97" w:rsidTr="00904436">
        <w:trPr>
          <w:trHeight w:val="5797"/>
        </w:trPr>
        <w:tc>
          <w:tcPr>
            <w:tcW w:w="851" w:type="dxa"/>
            <w:vMerge/>
          </w:tcPr>
          <w:p w:rsidR="00FB685E" w:rsidRDefault="00FB685E" w:rsidP="005E47A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</w:tcPr>
          <w:p w:rsidR="00FB685E" w:rsidRPr="00605E51" w:rsidDel="00852CAF" w:rsidRDefault="00FB685E" w:rsidP="005F551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:rsidR="00FB685E" w:rsidRDefault="00FB685E" w:rsidP="005F551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 т</w:t>
            </w:r>
            <w:r w:rsidRPr="002120B3">
              <w:rPr>
                <w:rFonts w:ascii="Times New Roman" w:hAnsi="Times New Roman" w:cs="Times New Roman"/>
                <w:sz w:val="28"/>
                <w:szCs w:val="28"/>
              </w:rPr>
              <w:t xml:space="preserve">иражирование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методических, информационных и </w:t>
            </w:r>
            <w:r w:rsidRPr="00807B0E">
              <w:rPr>
                <w:rFonts w:ascii="Times New Roman" w:hAnsi="Times New Roman" w:cs="Times New Roman"/>
                <w:sz w:val="28"/>
                <w:szCs w:val="28"/>
              </w:rPr>
              <w:t>разъяснительных материалов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подготовленных в ОИОГВ НСО</w:t>
            </w:r>
          </w:p>
        </w:tc>
        <w:tc>
          <w:tcPr>
            <w:tcW w:w="1985" w:type="dxa"/>
          </w:tcPr>
          <w:p w:rsidR="00FB685E" w:rsidRPr="00605E51" w:rsidDel="009C4D28" w:rsidRDefault="00FB685E" w:rsidP="00B613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4" w:type="dxa"/>
            <w:vMerge/>
          </w:tcPr>
          <w:p w:rsidR="00FB685E" w:rsidRDefault="00FB685E" w:rsidP="00D104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7495" w:rsidRPr="00C80B97" w:rsidTr="0097415A">
        <w:trPr>
          <w:trHeight w:val="3245"/>
        </w:trPr>
        <w:tc>
          <w:tcPr>
            <w:tcW w:w="851" w:type="dxa"/>
          </w:tcPr>
          <w:p w:rsidR="00167495" w:rsidRPr="00C80B97" w:rsidRDefault="00167495" w:rsidP="005E47A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402" w:type="dxa"/>
          </w:tcPr>
          <w:p w:rsidR="00167495" w:rsidRPr="004531BD" w:rsidRDefault="00167495" w:rsidP="00496D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531BD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</w:t>
            </w:r>
          </w:p>
          <w:p w:rsidR="00167495" w:rsidRPr="004531BD" w:rsidRDefault="00167495" w:rsidP="00D03BA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531BD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мероприятий по вопросам </w:t>
            </w:r>
          </w:p>
          <w:p w:rsidR="00167495" w:rsidRPr="004531BD" w:rsidRDefault="00167495" w:rsidP="00D03BA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531BD">
              <w:rPr>
                <w:rFonts w:ascii="Times New Roman" w:hAnsi="Times New Roman" w:cs="Times New Roman"/>
                <w:sz w:val="28"/>
                <w:szCs w:val="28"/>
              </w:rPr>
              <w:t xml:space="preserve">противодействия </w:t>
            </w:r>
          </w:p>
          <w:p w:rsidR="00167495" w:rsidRPr="00F15680" w:rsidRDefault="00167495" w:rsidP="00B613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4531BD">
              <w:rPr>
                <w:rFonts w:ascii="Times New Roman" w:hAnsi="Times New Roman" w:cs="Times New Roman"/>
                <w:sz w:val="28"/>
                <w:szCs w:val="28"/>
              </w:rPr>
              <w:t xml:space="preserve">коррупции (совещаний, семинаров-практикумов, тренингов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Pr="004531BD">
              <w:rPr>
                <w:rFonts w:ascii="Times New Roman" w:hAnsi="Times New Roman" w:cs="Times New Roman"/>
                <w:sz w:val="28"/>
                <w:szCs w:val="28"/>
              </w:rPr>
              <w:t xml:space="preserve"> форм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ах</w:t>
            </w:r>
            <w:r w:rsidRPr="004531B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в том числе </w:t>
            </w:r>
            <w:r w:rsidRPr="00B61329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97415A">
              <w:rPr>
                <w:rFonts w:ascii="Times New Roman" w:hAnsi="Times New Roman" w:cs="Times New Roman"/>
                <w:sz w:val="28"/>
                <w:szCs w:val="28"/>
              </w:rPr>
              <w:t>средством видео-конференц-связи</w:t>
            </w:r>
          </w:p>
        </w:tc>
        <w:tc>
          <w:tcPr>
            <w:tcW w:w="3402" w:type="dxa"/>
          </w:tcPr>
          <w:p w:rsidR="00167495" w:rsidRDefault="00167495" w:rsidP="00496D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2) с лицами, замещающими должности государственной гражданской службы </w:t>
            </w:r>
          </w:p>
          <w:p w:rsidR="00167495" w:rsidRPr="007929F9" w:rsidRDefault="00167495" w:rsidP="00731CB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 в ОИОГВ НСО, участвующими в реализации контрольно-надзорных функций</w:t>
            </w:r>
          </w:p>
        </w:tc>
        <w:tc>
          <w:tcPr>
            <w:tcW w:w="1985" w:type="dxa"/>
          </w:tcPr>
          <w:p w:rsidR="006407AF" w:rsidRDefault="000C6921" w:rsidP="00B613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руководителя департамента</w:t>
            </w:r>
            <w:r w:rsidR="006407A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67495" w:rsidRPr="007929F9" w:rsidRDefault="00167495" w:rsidP="00B613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начальники отделов</w:t>
            </w:r>
          </w:p>
        </w:tc>
        <w:tc>
          <w:tcPr>
            <w:tcW w:w="5924" w:type="dxa"/>
          </w:tcPr>
          <w:p w:rsidR="00167495" w:rsidRPr="00852AAE" w:rsidRDefault="00167495" w:rsidP="009047E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47123">
              <w:rPr>
                <w:rFonts w:ascii="Times New Roman" w:hAnsi="Times New Roman" w:cs="Times New Roman"/>
                <w:sz w:val="28"/>
                <w:szCs w:val="28"/>
              </w:rPr>
              <w:t xml:space="preserve">жегодно перед началом тарифной кампании начальниками отделов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проводятся разъяснительные беседы с сотрудниками отдела по вопросам противодействия коррупции, исключения возможности возникновения  конфликта интересов</w:t>
            </w:r>
          </w:p>
        </w:tc>
      </w:tr>
      <w:tr w:rsidR="00766339" w:rsidRPr="00C80B97" w:rsidTr="00766339">
        <w:tc>
          <w:tcPr>
            <w:tcW w:w="851" w:type="dxa"/>
          </w:tcPr>
          <w:p w:rsidR="00766339" w:rsidRPr="00A413AC" w:rsidRDefault="00766339" w:rsidP="005E47A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804" w:type="dxa"/>
            <w:gridSpan w:val="2"/>
          </w:tcPr>
          <w:p w:rsidR="00766339" w:rsidRPr="007D3441" w:rsidRDefault="00766339" w:rsidP="006E7D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результатов проведенных мероприятий по </w:t>
            </w:r>
            <w:r w:rsidRPr="007D3441">
              <w:rPr>
                <w:rFonts w:ascii="Times New Roman" w:hAnsi="Times New Roman" w:cs="Times New Roman"/>
                <w:sz w:val="28"/>
                <w:szCs w:val="28"/>
              </w:rPr>
              <w:t xml:space="preserve">антикоррупционному просвещению, проводимых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 </w:t>
            </w:r>
            <w:r w:rsidRPr="007D3441">
              <w:rPr>
                <w:rFonts w:ascii="Times New Roman" w:hAnsi="Times New Roman" w:cs="Times New Roman"/>
                <w:sz w:val="28"/>
                <w:szCs w:val="28"/>
              </w:rPr>
              <w:t>ОИОГВ НСО, администрации Губернатора Новосибирской области и Правительства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в целях </w:t>
            </w:r>
            <w:r w:rsidRPr="007D3441">
              <w:rPr>
                <w:rFonts w:ascii="Times New Roman" w:hAnsi="Times New Roman" w:cs="Times New Roman"/>
                <w:sz w:val="28"/>
                <w:szCs w:val="28"/>
              </w:rPr>
              <w:t>выработк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D3441">
              <w:rPr>
                <w:rFonts w:ascii="Times New Roman" w:hAnsi="Times New Roman" w:cs="Times New Roman"/>
                <w:sz w:val="28"/>
                <w:szCs w:val="28"/>
              </w:rPr>
              <w:t xml:space="preserve"> предложений по повышению их эффективности</w:t>
            </w:r>
          </w:p>
        </w:tc>
        <w:tc>
          <w:tcPr>
            <w:tcW w:w="1985" w:type="dxa"/>
          </w:tcPr>
          <w:p w:rsidR="00766339" w:rsidRPr="007D3441" w:rsidRDefault="00167495" w:rsidP="00B613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Кричевская В.И.</w:t>
            </w:r>
          </w:p>
        </w:tc>
        <w:tc>
          <w:tcPr>
            <w:tcW w:w="5924" w:type="dxa"/>
          </w:tcPr>
          <w:p w:rsidR="00766339" w:rsidRPr="007D3441" w:rsidRDefault="00167495" w:rsidP="00E70A3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0B31E0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ам</w:t>
            </w:r>
            <w:r w:rsidRPr="000B31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анализа </w:t>
            </w:r>
            <w:r w:rsidRPr="000B31E0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проведенных в департаменте мероприятий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антикоррупционному просвещению, подготовлены предложения</w:t>
            </w:r>
            <w:r w:rsidRPr="000B31E0">
              <w:rPr>
                <w:rFonts w:ascii="Times New Roman" w:hAnsi="Times New Roman" w:cs="Times New Roman"/>
                <w:sz w:val="28"/>
                <w:szCs w:val="28"/>
              </w:rPr>
              <w:t xml:space="preserve"> по повышению </w:t>
            </w:r>
            <w:r w:rsidRPr="00487A17">
              <w:rPr>
                <w:rFonts w:ascii="Times New Roman" w:hAnsi="Times New Roman" w:cs="Times New Roman"/>
                <w:sz w:val="28"/>
                <w:szCs w:val="28"/>
              </w:rPr>
              <w:t>эффективно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сти данных мероприятий: </w:t>
            </w:r>
            <w:r w:rsidR="00E70A36">
              <w:rPr>
                <w:rFonts w:ascii="Times New Roman" w:hAnsi="Times New Roman" w:cs="Times New Roman"/>
                <w:sz w:val="28"/>
                <w:szCs w:val="28"/>
              </w:rPr>
              <w:t>проводится работа на постоянной основе</w:t>
            </w:r>
            <w:r w:rsidRPr="00940F88">
              <w:rPr>
                <w:rFonts w:ascii="Times New Roman" w:hAnsi="Times New Roman" w:cs="Times New Roman"/>
                <w:sz w:val="28"/>
                <w:szCs w:val="28"/>
              </w:rPr>
              <w:t xml:space="preserve"> по формированию отрицательного отношения к коррупции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r w:rsidRPr="00940F88">
              <w:rPr>
                <w:rFonts w:ascii="Times New Roman" w:hAnsi="Times New Roman" w:cs="Times New Roman"/>
                <w:sz w:val="28"/>
                <w:szCs w:val="28"/>
              </w:rPr>
              <w:t>повышение уровня информированности и правосознания в области противодействия коррупции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r w:rsidRPr="00940F88">
              <w:rPr>
                <w:rFonts w:ascii="Times New Roman" w:hAnsi="Times New Roman" w:cs="Times New Roman"/>
                <w:sz w:val="28"/>
                <w:szCs w:val="28"/>
              </w:rPr>
              <w:t>проводить дополнительные разъяснения по отдельным вопросам</w:t>
            </w:r>
          </w:p>
        </w:tc>
      </w:tr>
    </w:tbl>
    <w:p w:rsidR="00754A56" w:rsidRDefault="00754A56" w:rsidP="00710797">
      <w:pPr>
        <w:pStyle w:val="ConsPlusNormal"/>
        <w:rPr>
          <w:rFonts w:ascii="Times New Roman" w:hAnsi="Times New Roman" w:cs="Times New Roman"/>
          <w:sz w:val="28"/>
          <w:szCs w:val="28"/>
        </w:rPr>
      </w:pPr>
      <w:bookmarkStart w:id="1" w:name="P371"/>
      <w:bookmarkEnd w:id="1"/>
    </w:p>
    <w:sectPr w:rsidR="00754A56" w:rsidSect="00F80B2A">
      <w:headerReference w:type="default" r:id="rId9"/>
      <w:pgSz w:w="16838" w:h="11906" w:orient="landscape" w:code="9"/>
      <w:pgMar w:top="1418" w:right="1134" w:bottom="567" w:left="1134" w:header="709" w:footer="0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D9A" w:rsidRDefault="008E5D9A" w:rsidP="007B0907">
      <w:pPr>
        <w:spacing w:after="0" w:line="240" w:lineRule="auto"/>
      </w:pPr>
      <w:r>
        <w:separator/>
      </w:r>
    </w:p>
  </w:endnote>
  <w:endnote w:type="continuationSeparator" w:id="0">
    <w:p w:rsidR="008E5D9A" w:rsidRDefault="008E5D9A" w:rsidP="007B09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D9A" w:rsidRDefault="008E5D9A" w:rsidP="007B0907">
      <w:pPr>
        <w:spacing w:after="0" w:line="240" w:lineRule="auto"/>
      </w:pPr>
      <w:r>
        <w:separator/>
      </w:r>
    </w:p>
  </w:footnote>
  <w:footnote w:type="continuationSeparator" w:id="0">
    <w:p w:rsidR="008E5D9A" w:rsidRDefault="008E5D9A" w:rsidP="007B09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6662607"/>
      <w:docPartObj>
        <w:docPartGallery w:val="Page Numbers (Top of Page)"/>
        <w:docPartUnique/>
      </w:docPartObj>
    </w:sdtPr>
    <w:sdtEndPr/>
    <w:sdtContent>
      <w:p w:rsidR="00F80B2A" w:rsidRDefault="00F80B2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031F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52D74"/>
    <w:multiLevelType w:val="hybridMultilevel"/>
    <w:tmpl w:val="7AC8C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A42D3E"/>
    <w:multiLevelType w:val="hybridMultilevel"/>
    <w:tmpl w:val="4420ED2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956667"/>
    <w:multiLevelType w:val="hybridMultilevel"/>
    <w:tmpl w:val="7FF8C2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B12A3D"/>
    <w:multiLevelType w:val="hybridMultilevel"/>
    <w:tmpl w:val="20DCDBB8"/>
    <w:lvl w:ilvl="0" w:tplc="62689C28">
      <w:start w:val="1"/>
      <w:numFmt w:val="decimal"/>
      <w:lvlText w:val="%1)"/>
      <w:lvlJc w:val="left"/>
      <w:pPr>
        <w:ind w:left="502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80F"/>
    <w:rsid w:val="0001299E"/>
    <w:rsid w:val="00013D89"/>
    <w:rsid w:val="00016444"/>
    <w:rsid w:val="000210BF"/>
    <w:rsid w:val="00027499"/>
    <w:rsid w:val="000525AA"/>
    <w:rsid w:val="000553CF"/>
    <w:rsid w:val="00061787"/>
    <w:rsid w:val="0006669B"/>
    <w:rsid w:val="00072B48"/>
    <w:rsid w:val="00072C24"/>
    <w:rsid w:val="000769B3"/>
    <w:rsid w:val="00083226"/>
    <w:rsid w:val="000935FE"/>
    <w:rsid w:val="00094A71"/>
    <w:rsid w:val="000A0EDB"/>
    <w:rsid w:val="000A1456"/>
    <w:rsid w:val="000A30F8"/>
    <w:rsid w:val="000B35DD"/>
    <w:rsid w:val="000B72D4"/>
    <w:rsid w:val="000C18CC"/>
    <w:rsid w:val="000C3220"/>
    <w:rsid w:val="000C3A33"/>
    <w:rsid w:val="000C43C0"/>
    <w:rsid w:val="000C6921"/>
    <w:rsid w:val="000E4417"/>
    <w:rsid w:val="000E4640"/>
    <w:rsid w:val="000F16A8"/>
    <w:rsid w:val="000F20FE"/>
    <w:rsid w:val="00113EBB"/>
    <w:rsid w:val="00114AE3"/>
    <w:rsid w:val="001164B0"/>
    <w:rsid w:val="00117371"/>
    <w:rsid w:val="00126B3F"/>
    <w:rsid w:val="00141937"/>
    <w:rsid w:val="0014237E"/>
    <w:rsid w:val="00142E7C"/>
    <w:rsid w:val="00143952"/>
    <w:rsid w:val="0014580F"/>
    <w:rsid w:val="00161641"/>
    <w:rsid w:val="001641DC"/>
    <w:rsid w:val="00164AE6"/>
    <w:rsid w:val="00167495"/>
    <w:rsid w:val="001755D3"/>
    <w:rsid w:val="0017722D"/>
    <w:rsid w:val="0018153C"/>
    <w:rsid w:val="001908E0"/>
    <w:rsid w:val="00194158"/>
    <w:rsid w:val="001A042C"/>
    <w:rsid w:val="001A06E0"/>
    <w:rsid w:val="001A184A"/>
    <w:rsid w:val="001A1DD1"/>
    <w:rsid w:val="001A6CC7"/>
    <w:rsid w:val="001A6E59"/>
    <w:rsid w:val="001B26A4"/>
    <w:rsid w:val="001B3B85"/>
    <w:rsid w:val="001C018A"/>
    <w:rsid w:val="001C59CC"/>
    <w:rsid w:val="001C613E"/>
    <w:rsid w:val="001D01B5"/>
    <w:rsid w:val="001D7BC9"/>
    <w:rsid w:val="001E07B3"/>
    <w:rsid w:val="001E3744"/>
    <w:rsid w:val="001E7511"/>
    <w:rsid w:val="001F3C43"/>
    <w:rsid w:val="001F4B3B"/>
    <w:rsid w:val="00200242"/>
    <w:rsid w:val="00200632"/>
    <w:rsid w:val="00200C7D"/>
    <w:rsid w:val="00201DBA"/>
    <w:rsid w:val="00202808"/>
    <w:rsid w:val="00202FAA"/>
    <w:rsid w:val="002046C4"/>
    <w:rsid w:val="00205F45"/>
    <w:rsid w:val="00206C1C"/>
    <w:rsid w:val="002120B3"/>
    <w:rsid w:val="0021509D"/>
    <w:rsid w:val="002201B3"/>
    <w:rsid w:val="00227B4A"/>
    <w:rsid w:val="00245FBB"/>
    <w:rsid w:val="002476F8"/>
    <w:rsid w:val="00252AEA"/>
    <w:rsid w:val="00253CCE"/>
    <w:rsid w:val="00255136"/>
    <w:rsid w:val="00255C8A"/>
    <w:rsid w:val="00266614"/>
    <w:rsid w:val="00267E50"/>
    <w:rsid w:val="0027537C"/>
    <w:rsid w:val="00276B22"/>
    <w:rsid w:val="0027752A"/>
    <w:rsid w:val="002827A6"/>
    <w:rsid w:val="00282B9D"/>
    <w:rsid w:val="002846AF"/>
    <w:rsid w:val="00286D93"/>
    <w:rsid w:val="00290264"/>
    <w:rsid w:val="00293018"/>
    <w:rsid w:val="002937E1"/>
    <w:rsid w:val="00294884"/>
    <w:rsid w:val="002A3C5B"/>
    <w:rsid w:val="002A4705"/>
    <w:rsid w:val="002A520A"/>
    <w:rsid w:val="002A614D"/>
    <w:rsid w:val="002B0858"/>
    <w:rsid w:val="002B4724"/>
    <w:rsid w:val="002D2DBB"/>
    <w:rsid w:val="002D32B0"/>
    <w:rsid w:val="002E2D47"/>
    <w:rsid w:val="002E4C92"/>
    <w:rsid w:val="002E67A4"/>
    <w:rsid w:val="002F1D4C"/>
    <w:rsid w:val="002F387A"/>
    <w:rsid w:val="002F61C1"/>
    <w:rsid w:val="00303456"/>
    <w:rsid w:val="0031063A"/>
    <w:rsid w:val="0031796C"/>
    <w:rsid w:val="00317B31"/>
    <w:rsid w:val="0032030F"/>
    <w:rsid w:val="00321339"/>
    <w:rsid w:val="00321E51"/>
    <w:rsid w:val="00330F04"/>
    <w:rsid w:val="00337AA0"/>
    <w:rsid w:val="00341A2F"/>
    <w:rsid w:val="003457D2"/>
    <w:rsid w:val="00346CBF"/>
    <w:rsid w:val="00363D88"/>
    <w:rsid w:val="003704B3"/>
    <w:rsid w:val="00373757"/>
    <w:rsid w:val="003856D0"/>
    <w:rsid w:val="00392C84"/>
    <w:rsid w:val="00392FBA"/>
    <w:rsid w:val="00393990"/>
    <w:rsid w:val="00394E26"/>
    <w:rsid w:val="003A052B"/>
    <w:rsid w:val="003A4715"/>
    <w:rsid w:val="003B34E7"/>
    <w:rsid w:val="003B37D1"/>
    <w:rsid w:val="003B6A50"/>
    <w:rsid w:val="003C126F"/>
    <w:rsid w:val="003C292D"/>
    <w:rsid w:val="003C491E"/>
    <w:rsid w:val="003C64A7"/>
    <w:rsid w:val="003D08F2"/>
    <w:rsid w:val="003D2408"/>
    <w:rsid w:val="003D6E46"/>
    <w:rsid w:val="003E0E04"/>
    <w:rsid w:val="003E1493"/>
    <w:rsid w:val="003E16D7"/>
    <w:rsid w:val="003E46E2"/>
    <w:rsid w:val="003E5EB1"/>
    <w:rsid w:val="003F4C30"/>
    <w:rsid w:val="00400A75"/>
    <w:rsid w:val="004017DE"/>
    <w:rsid w:val="00403927"/>
    <w:rsid w:val="004042BB"/>
    <w:rsid w:val="0042551A"/>
    <w:rsid w:val="00432B34"/>
    <w:rsid w:val="00433CCC"/>
    <w:rsid w:val="0043462E"/>
    <w:rsid w:val="00435086"/>
    <w:rsid w:val="00435E77"/>
    <w:rsid w:val="00447BE7"/>
    <w:rsid w:val="00451DAC"/>
    <w:rsid w:val="00452312"/>
    <w:rsid w:val="004531BD"/>
    <w:rsid w:val="00453566"/>
    <w:rsid w:val="00453901"/>
    <w:rsid w:val="00467B45"/>
    <w:rsid w:val="00467D71"/>
    <w:rsid w:val="00470F48"/>
    <w:rsid w:val="004722B6"/>
    <w:rsid w:val="00472A71"/>
    <w:rsid w:val="00476EC1"/>
    <w:rsid w:val="004869D4"/>
    <w:rsid w:val="00487F4C"/>
    <w:rsid w:val="00490FFB"/>
    <w:rsid w:val="00496DDA"/>
    <w:rsid w:val="004A7D37"/>
    <w:rsid w:val="004B5A02"/>
    <w:rsid w:val="004B5C0E"/>
    <w:rsid w:val="004C0D80"/>
    <w:rsid w:val="004C1516"/>
    <w:rsid w:val="004C218B"/>
    <w:rsid w:val="004C3491"/>
    <w:rsid w:val="004D0645"/>
    <w:rsid w:val="004D0A06"/>
    <w:rsid w:val="004D1AD8"/>
    <w:rsid w:val="004D3235"/>
    <w:rsid w:val="004E073D"/>
    <w:rsid w:val="004E15C8"/>
    <w:rsid w:val="004E2D5A"/>
    <w:rsid w:val="004E37BD"/>
    <w:rsid w:val="004F5E00"/>
    <w:rsid w:val="00503DF4"/>
    <w:rsid w:val="005058C1"/>
    <w:rsid w:val="00507111"/>
    <w:rsid w:val="00510662"/>
    <w:rsid w:val="00513607"/>
    <w:rsid w:val="00514E29"/>
    <w:rsid w:val="00514E55"/>
    <w:rsid w:val="00530A30"/>
    <w:rsid w:val="00530F91"/>
    <w:rsid w:val="00533C68"/>
    <w:rsid w:val="00535148"/>
    <w:rsid w:val="005366A4"/>
    <w:rsid w:val="005410C2"/>
    <w:rsid w:val="00543443"/>
    <w:rsid w:val="005449DF"/>
    <w:rsid w:val="0054557F"/>
    <w:rsid w:val="00547F96"/>
    <w:rsid w:val="00550141"/>
    <w:rsid w:val="0055206C"/>
    <w:rsid w:val="005567A7"/>
    <w:rsid w:val="005623E0"/>
    <w:rsid w:val="00580C0A"/>
    <w:rsid w:val="00591FE5"/>
    <w:rsid w:val="00592B09"/>
    <w:rsid w:val="005A38E8"/>
    <w:rsid w:val="005C4C6E"/>
    <w:rsid w:val="005C5C72"/>
    <w:rsid w:val="005C6C82"/>
    <w:rsid w:val="005D4DF8"/>
    <w:rsid w:val="005E3B37"/>
    <w:rsid w:val="005E4368"/>
    <w:rsid w:val="005E47AE"/>
    <w:rsid w:val="005F12C8"/>
    <w:rsid w:val="005F311B"/>
    <w:rsid w:val="005F551F"/>
    <w:rsid w:val="00605E51"/>
    <w:rsid w:val="006114E2"/>
    <w:rsid w:val="00612731"/>
    <w:rsid w:val="00613741"/>
    <w:rsid w:val="006140F9"/>
    <w:rsid w:val="00614474"/>
    <w:rsid w:val="00616A3E"/>
    <w:rsid w:val="00621E18"/>
    <w:rsid w:val="00640797"/>
    <w:rsid w:val="006407AF"/>
    <w:rsid w:val="00642C53"/>
    <w:rsid w:val="006615F3"/>
    <w:rsid w:val="0066685B"/>
    <w:rsid w:val="00673269"/>
    <w:rsid w:val="00684962"/>
    <w:rsid w:val="00693248"/>
    <w:rsid w:val="006973BB"/>
    <w:rsid w:val="006B43E8"/>
    <w:rsid w:val="006C3D2E"/>
    <w:rsid w:val="006C4D70"/>
    <w:rsid w:val="006D7BBC"/>
    <w:rsid w:val="006E04B9"/>
    <w:rsid w:val="006E697A"/>
    <w:rsid w:val="006E7D20"/>
    <w:rsid w:val="006F2017"/>
    <w:rsid w:val="006F4B5A"/>
    <w:rsid w:val="006F67F2"/>
    <w:rsid w:val="00700724"/>
    <w:rsid w:val="0070181D"/>
    <w:rsid w:val="00701E5D"/>
    <w:rsid w:val="0070569C"/>
    <w:rsid w:val="00705F6A"/>
    <w:rsid w:val="00710797"/>
    <w:rsid w:val="00710AFF"/>
    <w:rsid w:val="007114D6"/>
    <w:rsid w:val="00715617"/>
    <w:rsid w:val="007201C4"/>
    <w:rsid w:val="00731CB9"/>
    <w:rsid w:val="00731D89"/>
    <w:rsid w:val="007405AD"/>
    <w:rsid w:val="007433FD"/>
    <w:rsid w:val="00752625"/>
    <w:rsid w:val="007535C9"/>
    <w:rsid w:val="00753B7A"/>
    <w:rsid w:val="00754A56"/>
    <w:rsid w:val="007604AE"/>
    <w:rsid w:val="00766339"/>
    <w:rsid w:val="0077172F"/>
    <w:rsid w:val="007730AA"/>
    <w:rsid w:val="00780990"/>
    <w:rsid w:val="00787D66"/>
    <w:rsid w:val="0079299E"/>
    <w:rsid w:val="007929F9"/>
    <w:rsid w:val="007934B0"/>
    <w:rsid w:val="007A558C"/>
    <w:rsid w:val="007A6176"/>
    <w:rsid w:val="007A76F0"/>
    <w:rsid w:val="007B0907"/>
    <w:rsid w:val="007B09BD"/>
    <w:rsid w:val="007C2333"/>
    <w:rsid w:val="007C3B33"/>
    <w:rsid w:val="007C3C08"/>
    <w:rsid w:val="007D002D"/>
    <w:rsid w:val="007D3441"/>
    <w:rsid w:val="007D5762"/>
    <w:rsid w:val="007D74F5"/>
    <w:rsid w:val="007D7E00"/>
    <w:rsid w:val="007E4AA5"/>
    <w:rsid w:val="008047C9"/>
    <w:rsid w:val="008047EB"/>
    <w:rsid w:val="00807B0E"/>
    <w:rsid w:val="008114C2"/>
    <w:rsid w:val="008119A1"/>
    <w:rsid w:val="008119BA"/>
    <w:rsid w:val="00815D4D"/>
    <w:rsid w:val="00821C9A"/>
    <w:rsid w:val="0083235C"/>
    <w:rsid w:val="008367B2"/>
    <w:rsid w:val="00841E62"/>
    <w:rsid w:val="008442CB"/>
    <w:rsid w:val="00845F45"/>
    <w:rsid w:val="00847F3C"/>
    <w:rsid w:val="00850C5F"/>
    <w:rsid w:val="00852CAF"/>
    <w:rsid w:val="00860328"/>
    <w:rsid w:val="0086530B"/>
    <w:rsid w:val="00866567"/>
    <w:rsid w:val="008722EA"/>
    <w:rsid w:val="0087244A"/>
    <w:rsid w:val="00877B5D"/>
    <w:rsid w:val="00881FB4"/>
    <w:rsid w:val="00886563"/>
    <w:rsid w:val="00887AC5"/>
    <w:rsid w:val="00890127"/>
    <w:rsid w:val="00894BDA"/>
    <w:rsid w:val="00894F39"/>
    <w:rsid w:val="008955FF"/>
    <w:rsid w:val="008A00E4"/>
    <w:rsid w:val="008A0EC9"/>
    <w:rsid w:val="008A4660"/>
    <w:rsid w:val="008A6912"/>
    <w:rsid w:val="008A6FCC"/>
    <w:rsid w:val="008B1A1C"/>
    <w:rsid w:val="008B1E81"/>
    <w:rsid w:val="008B268B"/>
    <w:rsid w:val="008B40D3"/>
    <w:rsid w:val="008B7D00"/>
    <w:rsid w:val="008C10A5"/>
    <w:rsid w:val="008C6BBA"/>
    <w:rsid w:val="008D308A"/>
    <w:rsid w:val="008D571F"/>
    <w:rsid w:val="008D5D22"/>
    <w:rsid w:val="008D628E"/>
    <w:rsid w:val="008E3E87"/>
    <w:rsid w:val="008E5D9A"/>
    <w:rsid w:val="008E6AF0"/>
    <w:rsid w:val="00903FF7"/>
    <w:rsid w:val="009047E2"/>
    <w:rsid w:val="00910290"/>
    <w:rsid w:val="00923057"/>
    <w:rsid w:val="00931C7F"/>
    <w:rsid w:val="00934FE7"/>
    <w:rsid w:val="00935BF2"/>
    <w:rsid w:val="009462BA"/>
    <w:rsid w:val="00950FF3"/>
    <w:rsid w:val="00960269"/>
    <w:rsid w:val="009613D8"/>
    <w:rsid w:val="0097415A"/>
    <w:rsid w:val="00984C82"/>
    <w:rsid w:val="00987FB7"/>
    <w:rsid w:val="0099325D"/>
    <w:rsid w:val="009A1567"/>
    <w:rsid w:val="009A37FB"/>
    <w:rsid w:val="009A4570"/>
    <w:rsid w:val="009B0DE8"/>
    <w:rsid w:val="009B551E"/>
    <w:rsid w:val="009C12AA"/>
    <w:rsid w:val="009C4D28"/>
    <w:rsid w:val="009E1B23"/>
    <w:rsid w:val="009E2B72"/>
    <w:rsid w:val="009E2E46"/>
    <w:rsid w:val="009F59E0"/>
    <w:rsid w:val="009F7B87"/>
    <w:rsid w:val="00A004B6"/>
    <w:rsid w:val="00A03A70"/>
    <w:rsid w:val="00A104C5"/>
    <w:rsid w:val="00A124B2"/>
    <w:rsid w:val="00A12C18"/>
    <w:rsid w:val="00A20AD9"/>
    <w:rsid w:val="00A240A1"/>
    <w:rsid w:val="00A25B8F"/>
    <w:rsid w:val="00A26DF4"/>
    <w:rsid w:val="00A31643"/>
    <w:rsid w:val="00A413AC"/>
    <w:rsid w:val="00A418C8"/>
    <w:rsid w:val="00A454BF"/>
    <w:rsid w:val="00A457D1"/>
    <w:rsid w:val="00A4686F"/>
    <w:rsid w:val="00A46980"/>
    <w:rsid w:val="00A47265"/>
    <w:rsid w:val="00A50691"/>
    <w:rsid w:val="00A54D0C"/>
    <w:rsid w:val="00A578A3"/>
    <w:rsid w:val="00A67951"/>
    <w:rsid w:val="00A70EF5"/>
    <w:rsid w:val="00A765A9"/>
    <w:rsid w:val="00A80E2A"/>
    <w:rsid w:val="00A83C86"/>
    <w:rsid w:val="00A83F40"/>
    <w:rsid w:val="00A84C9A"/>
    <w:rsid w:val="00A862F4"/>
    <w:rsid w:val="00A9043E"/>
    <w:rsid w:val="00A90EC2"/>
    <w:rsid w:val="00A954EA"/>
    <w:rsid w:val="00AC3602"/>
    <w:rsid w:val="00AC57CB"/>
    <w:rsid w:val="00AD16AB"/>
    <w:rsid w:val="00AD3ACE"/>
    <w:rsid w:val="00AD7E60"/>
    <w:rsid w:val="00AE6633"/>
    <w:rsid w:val="00AE763D"/>
    <w:rsid w:val="00B0417E"/>
    <w:rsid w:val="00B04A52"/>
    <w:rsid w:val="00B04F8E"/>
    <w:rsid w:val="00B05F72"/>
    <w:rsid w:val="00B1061A"/>
    <w:rsid w:val="00B1748C"/>
    <w:rsid w:val="00B2222A"/>
    <w:rsid w:val="00B22966"/>
    <w:rsid w:val="00B319C8"/>
    <w:rsid w:val="00B32AEF"/>
    <w:rsid w:val="00B3437A"/>
    <w:rsid w:val="00B35C4D"/>
    <w:rsid w:val="00B374BA"/>
    <w:rsid w:val="00B46DDF"/>
    <w:rsid w:val="00B516A3"/>
    <w:rsid w:val="00B54000"/>
    <w:rsid w:val="00B61329"/>
    <w:rsid w:val="00B65E84"/>
    <w:rsid w:val="00B6691D"/>
    <w:rsid w:val="00B75160"/>
    <w:rsid w:val="00B85089"/>
    <w:rsid w:val="00B85BA9"/>
    <w:rsid w:val="00B9692C"/>
    <w:rsid w:val="00B96E07"/>
    <w:rsid w:val="00BA1AA5"/>
    <w:rsid w:val="00BA59C5"/>
    <w:rsid w:val="00BB1447"/>
    <w:rsid w:val="00BB56D9"/>
    <w:rsid w:val="00BC03CE"/>
    <w:rsid w:val="00BC04BF"/>
    <w:rsid w:val="00BC4571"/>
    <w:rsid w:val="00BC56E5"/>
    <w:rsid w:val="00BD09E9"/>
    <w:rsid w:val="00BD1B64"/>
    <w:rsid w:val="00BD535C"/>
    <w:rsid w:val="00BD67E7"/>
    <w:rsid w:val="00BF6E46"/>
    <w:rsid w:val="00C14BB0"/>
    <w:rsid w:val="00C21BD5"/>
    <w:rsid w:val="00C26F93"/>
    <w:rsid w:val="00C2776F"/>
    <w:rsid w:val="00C27BBB"/>
    <w:rsid w:val="00C30320"/>
    <w:rsid w:val="00C3076E"/>
    <w:rsid w:val="00C34E9F"/>
    <w:rsid w:val="00C444FF"/>
    <w:rsid w:val="00C44F15"/>
    <w:rsid w:val="00C46527"/>
    <w:rsid w:val="00C5331B"/>
    <w:rsid w:val="00C5413D"/>
    <w:rsid w:val="00C60248"/>
    <w:rsid w:val="00C60808"/>
    <w:rsid w:val="00C6197D"/>
    <w:rsid w:val="00C70A4C"/>
    <w:rsid w:val="00C75FD4"/>
    <w:rsid w:val="00C8044F"/>
    <w:rsid w:val="00C81D1B"/>
    <w:rsid w:val="00C84D4A"/>
    <w:rsid w:val="00C93986"/>
    <w:rsid w:val="00C97D11"/>
    <w:rsid w:val="00CA0503"/>
    <w:rsid w:val="00CA62C0"/>
    <w:rsid w:val="00CB0234"/>
    <w:rsid w:val="00CB52C6"/>
    <w:rsid w:val="00CC2B01"/>
    <w:rsid w:val="00CD41CA"/>
    <w:rsid w:val="00CE1E98"/>
    <w:rsid w:val="00CE698E"/>
    <w:rsid w:val="00D02CF4"/>
    <w:rsid w:val="00D03BA4"/>
    <w:rsid w:val="00D104A4"/>
    <w:rsid w:val="00D10B83"/>
    <w:rsid w:val="00D1107F"/>
    <w:rsid w:val="00D12779"/>
    <w:rsid w:val="00D13D6D"/>
    <w:rsid w:val="00D17C41"/>
    <w:rsid w:val="00D20BC4"/>
    <w:rsid w:val="00D223A0"/>
    <w:rsid w:val="00D23463"/>
    <w:rsid w:val="00D249D7"/>
    <w:rsid w:val="00D3172F"/>
    <w:rsid w:val="00D33F23"/>
    <w:rsid w:val="00D34354"/>
    <w:rsid w:val="00D46B3F"/>
    <w:rsid w:val="00D61137"/>
    <w:rsid w:val="00D63791"/>
    <w:rsid w:val="00D66413"/>
    <w:rsid w:val="00D75EDA"/>
    <w:rsid w:val="00D77062"/>
    <w:rsid w:val="00D8031F"/>
    <w:rsid w:val="00D823C5"/>
    <w:rsid w:val="00DA2BEF"/>
    <w:rsid w:val="00DA6453"/>
    <w:rsid w:val="00DA6EAA"/>
    <w:rsid w:val="00DB00A4"/>
    <w:rsid w:val="00DB1621"/>
    <w:rsid w:val="00DB415D"/>
    <w:rsid w:val="00DC2F6D"/>
    <w:rsid w:val="00DC49C4"/>
    <w:rsid w:val="00DC5FC0"/>
    <w:rsid w:val="00DE28F2"/>
    <w:rsid w:val="00DE3528"/>
    <w:rsid w:val="00DF3416"/>
    <w:rsid w:val="00DF3A22"/>
    <w:rsid w:val="00DF7C00"/>
    <w:rsid w:val="00E02EA1"/>
    <w:rsid w:val="00E10392"/>
    <w:rsid w:val="00E179C0"/>
    <w:rsid w:val="00E22539"/>
    <w:rsid w:val="00E23C3F"/>
    <w:rsid w:val="00E26319"/>
    <w:rsid w:val="00E330BB"/>
    <w:rsid w:val="00E4224C"/>
    <w:rsid w:val="00E54472"/>
    <w:rsid w:val="00E56943"/>
    <w:rsid w:val="00E61AFC"/>
    <w:rsid w:val="00E6617E"/>
    <w:rsid w:val="00E70A36"/>
    <w:rsid w:val="00E71B42"/>
    <w:rsid w:val="00E71C5A"/>
    <w:rsid w:val="00E74DB3"/>
    <w:rsid w:val="00E75DB4"/>
    <w:rsid w:val="00E85177"/>
    <w:rsid w:val="00E87FA9"/>
    <w:rsid w:val="00E91A26"/>
    <w:rsid w:val="00E964C0"/>
    <w:rsid w:val="00E96675"/>
    <w:rsid w:val="00EA3E3A"/>
    <w:rsid w:val="00EB06E3"/>
    <w:rsid w:val="00EC1E1F"/>
    <w:rsid w:val="00EC7BAF"/>
    <w:rsid w:val="00ED36C5"/>
    <w:rsid w:val="00ED39F4"/>
    <w:rsid w:val="00ED4BC1"/>
    <w:rsid w:val="00ED7B0C"/>
    <w:rsid w:val="00EE31EA"/>
    <w:rsid w:val="00EF0000"/>
    <w:rsid w:val="00EF0A24"/>
    <w:rsid w:val="00EF3A72"/>
    <w:rsid w:val="00EF4DC4"/>
    <w:rsid w:val="00EF65B7"/>
    <w:rsid w:val="00F042CA"/>
    <w:rsid w:val="00F07BD9"/>
    <w:rsid w:val="00F110A2"/>
    <w:rsid w:val="00F15680"/>
    <w:rsid w:val="00F2077F"/>
    <w:rsid w:val="00F20AD1"/>
    <w:rsid w:val="00F20F0F"/>
    <w:rsid w:val="00F2579A"/>
    <w:rsid w:val="00F33CA0"/>
    <w:rsid w:val="00F356B9"/>
    <w:rsid w:val="00F365DE"/>
    <w:rsid w:val="00F80B2A"/>
    <w:rsid w:val="00FA1212"/>
    <w:rsid w:val="00FA645E"/>
    <w:rsid w:val="00FA72DE"/>
    <w:rsid w:val="00FA7672"/>
    <w:rsid w:val="00FB1CFF"/>
    <w:rsid w:val="00FB685E"/>
    <w:rsid w:val="00FC18AC"/>
    <w:rsid w:val="00FC306A"/>
    <w:rsid w:val="00FC30FC"/>
    <w:rsid w:val="00FC5354"/>
    <w:rsid w:val="00FD73BF"/>
    <w:rsid w:val="00FE74D9"/>
    <w:rsid w:val="00FF27DC"/>
    <w:rsid w:val="00FF4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D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4A6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F4A65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table" w:styleId="a3">
    <w:name w:val="Table Grid"/>
    <w:basedOn w:val="a1"/>
    <w:uiPriority w:val="59"/>
    <w:rsid w:val="00FF4A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60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0328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046C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046C4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046C4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046C4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046C4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267E50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496DDA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543443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5434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uiPriority w:val="99"/>
    <w:unhideWhenUsed/>
    <w:rsid w:val="007B0907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7B0907"/>
    <w:rPr>
      <w:rFonts w:ascii="Calibri" w:eastAsia="Calibri" w:hAnsi="Calibri" w:cs="Times New Roman"/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7B0907"/>
    <w:rPr>
      <w:vertAlign w:val="superscript"/>
    </w:rPr>
  </w:style>
  <w:style w:type="paragraph" w:styleId="af2">
    <w:name w:val="footer"/>
    <w:basedOn w:val="a"/>
    <w:link w:val="af3"/>
    <w:uiPriority w:val="99"/>
    <w:unhideWhenUsed/>
    <w:rsid w:val="00F80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F80B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D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4A6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F4A65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table" w:styleId="a3">
    <w:name w:val="Table Grid"/>
    <w:basedOn w:val="a1"/>
    <w:uiPriority w:val="59"/>
    <w:rsid w:val="00FF4A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60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0328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046C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046C4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046C4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046C4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046C4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267E50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496DDA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543443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5434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uiPriority w:val="99"/>
    <w:unhideWhenUsed/>
    <w:rsid w:val="007B0907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7B0907"/>
    <w:rPr>
      <w:rFonts w:ascii="Calibri" w:eastAsia="Calibri" w:hAnsi="Calibri" w:cs="Times New Roman"/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7B0907"/>
    <w:rPr>
      <w:vertAlign w:val="superscript"/>
    </w:rPr>
  </w:style>
  <w:style w:type="paragraph" w:styleId="af2">
    <w:name w:val="footer"/>
    <w:basedOn w:val="a"/>
    <w:link w:val="af3"/>
    <w:uiPriority w:val="99"/>
    <w:unhideWhenUsed/>
    <w:rsid w:val="00F80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F80B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6D2CFB-CB95-485F-9FE9-C80F7FE95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726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Долгова Елена Борисовна</dc:creator>
  <cp:lastModifiedBy>Котарская</cp:lastModifiedBy>
  <cp:revision>2</cp:revision>
  <cp:lastPrinted>2022-02-15T04:28:00Z</cp:lastPrinted>
  <dcterms:created xsi:type="dcterms:W3CDTF">2025-03-05T03:07:00Z</dcterms:created>
  <dcterms:modified xsi:type="dcterms:W3CDTF">2025-03-05T03:07:00Z</dcterms:modified>
</cp:coreProperties>
</file>