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4E56" w:rsidRPr="00164E56" w:rsidRDefault="00164E56" w:rsidP="00164E5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64E56">
        <w:rPr>
          <w:rFonts w:ascii="Times New Roman" w:eastAsia="Calibri" w:hAnsi="Times New Roman" w:cs="Times New Roman"/>
          <w:b/>
          <w:sz w:val="24"/>
          <w:szCs w:val="24"/>
        </w:rPr>
        <w:t xml:space="preserve">Отчёты </w:t>
      </w:r>
      <w:r w:rsidRPr="00164E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исполнении </w:t>
      </w:r>
      <w:r w:rsidRPr="00164E56">
        <w:rPr>
          <w:rFonts w:ascii="Times New Roman" w:eastAsia="Calibri" w:hAnsi="Times New Roman" w:cs="Times New Roman"/>
          <w:b/>
          <w:sz w:val="24"/>
          <w:szCs w:val="24"/>
        </w:rPr>
        <w:t>производственных программ за 20</w:t>
      </w:r>
      <w:r w:rsidR="005E180E">
        <w:rPr>
          <w:rFonts w:ascii="Times New Roman" w:eastAsia="Calibri" w:hAnsi="Times New Roman" w:cs="Times New Roman"/>
          <w:b/>
          <w:sz w:val="24"/>
          <w:szCs w:val="24"/>
        </w:rPr>
        <w:t>2</w:t>
      </w:r>
      <w:r w:rsidR="007B23AA">
        <w:rPr>
          <w:rFonts w:ascii="Times New Roman" w:eastAsia="Calibri" w:hAnsi="Times New Roman" w:cs="Times New Roman"/>
          <w:b/>
          <w:sz w:val="24"/>
          <w:szCs w:val="24"/>
        </w:rPr>
        <w:t>2</w:t>
      </w:r>
      <w:r w:rsidRPr="00164E56">
        <w:rPr>
          <w:rFonts w:ascii="Times New Roman" w:eastAsia="Calibri" w:hAnsi="Times New Roman" w:cs="Times New Roman"/>
          <w:b/>
          <w:sz w:val="24"/>
          <w:szCs w:val="24"/>
        </w:rPr>
        <w:t xml:space="preserve"> год</w:t>
      </w:r>
    </w:p>
    <w:p w:rsidR="000157DE" w:rsidRDefault="00705F49" w:rsidP="000157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127E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Чистоозерный</w:t>
      </w:r>
      <w:proofErr w:type="spellEnd"/>
      <w:r w:rsidRPr="00127E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</w:t>
      </w:r>
    </w:p>
    <w:p w:rsidR="00921B5D" w:rsidRDefault="00921B5D" w:rsidP="000157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21B5D" w:rsidRDefault="00921B5D" w:rsidP="000157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21B5D" w:rsidRDefault="00921B5D" w:rsidP="00921B5D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ООО "</w:t>
      </w:r>
      <w:proofErr w:type="spellStart"/>
      <w:r>
        <w:rPr>
          <w:rFonts w:ascii="Times New Roman" w:eastAsia="Times New Roman" w:hAnsi="Times New Roman" w:cs="Times New Roman"/>
          <w:lang w:eastAsia="ru-RU"/>
        </w:rPr>
        <w:t>Комхоз</w:t>
      </w:r>
      <w:proofErr w:type="spellEnd"/>
      <w:r w:rsidRPr="001642C6">
        <w:rPr>
          <w:rFonts w:ascii="Times New Roman" w:eastAsia="Times New Roman" w:hAnsi="Times New Roman" w:cs="Times New Roman"/>
          <w:lang w:eastAsia="ru-RU"/>
        </w:rPr>
        <w:t>"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lang w:eastAsia="ru-RU"/>
        </w:rPr>
        <w:t>р.п</w:t>
      </w:r>
      <w:proofErr w:type="spellEnd"/>
      <w:r>
        <w:rPr>
          <w:rFonts w:ascii="Times New Roman" w:eastAsia="Times New Roman" w:hAnsi="Times New Roman" w:cs="Times New Roman"/>
          <w:lang w:eastAsia="ru-RU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lang w:eastAsia="ru-RU"/>
        </w:rPr>
        <w:t>Чистоозёрное</w:t>
      </w:r>
      <w:proofErr w:type="spellEnd"/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642C6">
        <w:rPr>
          <w:rFonts w:ascii="Times New Roman" w:eastAsia="Times New Roman" w:hAnsi="Times New Roman" w:cs="Times New Roman"/>
          <w:lang w:eastAsia="ru-RU"/>
        </w:rPr>
        <w:t>(1155476038772/5441000236)</w:t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157DE" w:rsidRPr="001E78D3" w:rsidTr="001642C6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7B23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127ED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7B23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0157DE" w:rsidRPr="001E78D3" w:rsidTr="001642C6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DC4612" w:rsidRDefault="007B23AA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258,00</w:t>
            </w:r>
          </w:p>
        </w:tc>
      </w:tr>
      <w:tr w:rsidR="000157DE" w:rsidRPr="001E78D3" w:rsidTr="001642C6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DC4612" w:rsidRDefault="007B23AA" w:rsidP="00164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7172,00</w:t>
            </w:r>
          </w:p>
        </w:tc>
      </w:tr>
      <w:tr w:rsidR="000157DE" w:rsidRPr="001E78D3" w:rsidTr="001642C6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DC4612" w:rsidRDefault="007B23AA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  <w:r w:rsidR="00127EDD" w:rsidRPr="00DC46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</w:tr>
      <w:tr w:rsidR="000157DE" w:rsidRPr="001E78D3" w:rsidTr="001642C6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317D94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157DE" w:rsidRPr="001E78D3" w:rsidTr="001642C6">
        <w:trPr>
          <w:trHeight w:val="435"/>
        </w:trPr>
        <w:tc>
          <w:tcPr>
            <w:tcW w:w="9180" w:type="dxa"/>
            <w:gridSpan w:val="2"/>
            <w:vAlign w:val="center"/>
          </w:tcPr>
          <w:p w:rsidR="0047585F" w:rsidRPr="000865D6" w:rsidRDefault="0047585F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921B5D" w:rsidRPr="000865D6" w:rsidRDefault="00921B5D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0865D6" w:rsidRDefault="001642C6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865D6">
              <w:rPr>
                <w:rFonts w:ascii="Times New Roman" w:eastAsia="Times New Roman" w:hAnsi="Times New Roman" w:cs="Times New Roman"/>
                <w:lang w:eastAsia="ru-RU"/>
              </w:rPr>
              <w:t>ФКУ ИК-15 ГУФСИН по Новосибирской области (1025405017670/5441101178)</w:t>
            </w:r>
          </w:p>
          <w:p w:rsidR="00D20718" w:rsidRPr="000865D6" w:rsidRDefault="000865D6" w:rsidP="000865D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865D6">
              <w:rPr>
                <w:rFonts w:ascii="Times New Roman" w:hAnsi="Times New Roman" w:cs="Times New Roman"/>
                <w:i/>
                <w:sz w:val="20"/>
                <w:szCs w:val="20"/>
              </w:rPr>
              <w:t>За истекший период регулиро</w:t>
            </w:r>
            <w:r w:rsidR="007B23AA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вания по состоянию на 31.05.2023 </w:t>
            </w:r>
            <w:r w:rsidRPr="000865D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организацией данные не представлены</w:t>
            </w:r>
          </w:p>
        </w:tc>
      </w:tr>
      <w:tr w:rsidR="000157DE" w:rsidRPr="001E78D3" w:rsidTr="001642C6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0865D6" w:rsidRDefault="000157D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865D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7B23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BF71E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7B23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0157DE" w:rsidRPr="001E78D3" w:rsidTr="001642C6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0865D6" w:rsidRDefault="000157D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865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46B3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157DE" w:rsidRPr="001E78D3" w:rsidTr="001642C6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0865D6" w:rsidRDefault="000157D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865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46B3E" w:rsidP="00164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157DE" w:rsidRPr="001E78D3" w:rsidTr="001642C6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0865D6" w:rsidRDefault="000157D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865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46B3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157DE" w:rsidRPr="001E78D3" w:rsidTr="001642C6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0865D6" w:rsidRDefault="000157D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865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2C7C8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8273A" w:rsidRPr="00705F49" w:rsidTr="00016E3C">
        <w:trPr>
          <w:trHeight w:val="435"/>
        </w:trPr>
        <w:tc>
          <w:tcPr>
            <w:tcW w:w="9180" w:type="dxa"/>
            <w:gridSpan w:val="2"/>
            <w:vAlign w:val="center"/>
          </w:tcPr>
          <w:p w:rsidR="0047585F" w:rsidRPr="000865D6" w:rsidRDefault="0047585F" w:rsidP="00016E3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21B5D" w:rsidRPr="000865D6" w:rsidRDefault="00921B5D" w:rsidP="00016E3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8273A" w:rsidRPr="000865D6" w:rsidRDefault="0028273A" w:rsidP="0047585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865D6">
              <w:rPr>
                <w:rFonts w:ascii="Times New Roman" w:eastAsia="Times New Roman" w:hAnsi="Times New Roman" w:cs="Times New Roman"/>
                <w:lang w:eastAsia="ru-RU"/>
              </w:rPr>
              <w:t xml:space="preserve">МУП "КХ Чистоозерного района Новосибирской области"  (1175476071990/5441000331) </w:t>
            </w:r>
          </w:p>
        </w:tc>
      </w:tr>
      <w:tr w:rsidR="00BF71EB" w:rsidRPr="00705F49" w:rsidTr="00016E3C">
        <w:trPr>
          <w:trHeight w:val="435"/>
        </w:trPr>
        <w:tc>
          <w:tcPr>
            <w:tcW w:w="9180" w:type="dxa"/>
            <w:gridSpan w:val="2"/>
            <w:vAlign w:val="center"/>
          </w:tcPr>
          <w:p w:rsidR="00BF71EB" w:rsidRPr="000865D6" w:rsidRDefault="00BF71EB" w:rsidP="00016E3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0865D6">
              <w:rPr>
                <w:rFonts w:ascii="Times New Roman" w:eastAsia="Times New Roman" w:hAnsi="Times New Roman" w:cs="Times New Roman"/>
                <w:i/>
                <w:lang w:eastAsia="ru-RU"/>
              </w:rPr>
              <w:t>Водоснабжение, водоотведение</w:t>
            </w:r>
          </w:p>
          <w:p w:rsidR="00BF71EB" w:rsidRPr="000865D6" w:rsidRDefault="000865D6" w:rsidP="007B23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0865D6">
              <w:rPr>
                <w:rFonts w:ascii="Times New Roman" w:hAnsi="Times New Roman" w:cs="Times New Roman"/>
                <w:i/>
                <w:sz w:val="20"/>
                <w:szCs w:val="20"/>
              </w:rPr>
              <w:t>За истекший период регулирования по состоянию на 31.05.202</w:t>
            </w:r>
            <w:r w:rsidR="007B23AA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0865D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организацией данные не представлены</w:t>
            </w:r>
          </w:p>
        </w:tc>
      </w:tr>
      <w:tr w:rsidR="0028273A" w:rsidRPr="001E78D3" w:rsidTr="00016E3C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8273A" w:rsidRPr="000865D6" w:rsidRDefault="0028273A" w:rsidP="00016E3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865D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73A" w:rsidRPr="001E78D3" w:rsidRDefault="0028273A" w:rsidP="007B23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7B23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22</w:t>
            </w:r>
          </w:p>
        </w:tc>
      </w:tr>
      <w:tr w:rsidR="0028273A" w:rsidRPr="001E78D3" w:rsidTr="00016E3C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73A" w:rsidRPr="001E78D3" w:rsidRDefault="0028273A" w:rsidP="00016E3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73A" w:rsidRPr="001E78D3" w:rsidRDefault="00BF71EB" w:rsidP="00016E3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8273A" w:rsidRPr="001E78D3" w:rsidTr="00016E3C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73A" w:rsidRPr="001E78D3" w:rsidRDefault="0028273A" w:rsidP="00016E3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73A" w:rsidRPr="001E78D3" w:rsidRDefault="0028273A" w:rsidP="00016E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8273A" w:rsidRPr="001E78D3" w:rsidTr="00016E3C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73A" w:rsidRPr="001E78D3" w:rsidRDefault="0028273A" w:rsidP="00016E3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73A" w:rsidRPr="001E78D3" w:rsidRDefault="0028273A" w:rsidP="00016E3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8273A" w:rsidRPr="001E78D3" w:rsidTr="00016E3C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73A" w:rsidRPr="001E78D3" w:rsidRDefault="0028273A" w:rsidP="00016E3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73A" w:rsidRPr="001E78D3" w:rsidRDefault="0028273A" w:rsidP="00016E3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F71EB" w:rsidRPr="00705F49" w:rsidTr="00F81179">
        <w:trPr>
          <w:trHeight w:val="435"/>
        </w:trPr>
        <w:tc>
          <w:tcPr>
            <w:tcW w:w="9180" w:type="dxa"/>
            <w:gridSpan w:val="2"/>
            <w:vAlign w:val="center"/>
          </w:tcPr>
          <w:p w:rsidR="00921B5D" w:rsidRPr="000865D6" w:rsidRDefault="00921B5D" w:rsidP="00921B5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921B5D" w:rsidRPr="007B23AA" w:rsidRDefault="00921B5D" w:rsidP="00921B5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865D6">
              <w:rPr>
                <w:rFonts w:ascii="Times New Roman" w:eastAsia="Times New Roman" w:hAnsi="Times New Roman" w:cs="Times New Roman"/>
                <w:lang w:eastAsia="ru-RU"/>
              </w:rPr>
              <w:t xml:space="preserve">МУП "УК ЖКХ» </w:t>
            </w:r>
            <w:proofErr w:type="spellStart"/>
            <w:r w:rsidRPr="000865D6">
              <w:rPr>
                <w:rFonts w:ascii="Times New Roman" w:eastAsia="Times New Roman" w:hAnsi="Times New Roman" w:cs="Times New Roman"/>
                <w:lang w:eastAsia="ru-RU"/>
              </w:rPr>
              <w:t>р.п</w:t>
            </w:r>
            <w:proofErr w:type="spellEnd"/>
            <w:r w:rsidRPr="000865D6">
              <w:rPr>
                <w:rFonts w:ascii="Times New Roman" w:eastAsia="Times New Roman" w:hAnsi="Times New Roman" w:cs="Times New Roman"/>
                <w:lang w:eastAsia="ru-RU"/>
              </w:rPr>
              <w:t>. Чистоозерное (10</w:t>
            </w:r>
            <w:bookmarkStart w:id="0" w:name="_GoBack"/>
            <w:bookmarkEnd w:id="0"/>
            <w:r w:rsidRPr="000865D6">
              <w:rPr>
                <w:rFonts w:ascii="Times New Roman" w:eastAsia="Times New Roman" w:hAnsi="Times New Roman" w:cs="Times New Roman"/>
                <w:lang w:eastAsia="ru-RU"/>
              </w:rPr>
              <w:t>85468000342/5441175934)</w:t>
            </w:r>
          </w:p>
          <w:p w:rsidR="00BF71EB" w:rsidRPr="007B23AA" w:rsidRDefault="000865D6" w:rsidP="007B23A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i/>
                <w:lang w:eastAsia="ru-RU"/>
              </w:rPr>
              <w:t>В</w:t>
            </w:r>
            <w:r w:rsidRPr="000865D6">
              <w:rPr>
                <w:rFonts w:ascii="Times New Roman" w:eastAsia="Times New Roman" w:hAnsi="Times New Roman" w:cs="Times New Roman"/>
                <w:i/>
                <w:lang w:eastAsia="ru-RU"/>
              </w:rPr>
              <w:t>одоотведение</w:t>
            </w:r>
          </w:p>
        </w:tc>
      </w:tr>
      <w:tr w:rsidR="00BF71EB" w:rsidRPr="001E78D3" w:rsidTr="00F81179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71EB" w:rsidRPr="000865D6" w:rsidRDefault="00BF71EB" w:rsidP="00F811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865D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1EB" w:rsidRPr="000865D6" w:rsidRDefault="00BF71EB" w:rsidP="007B23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865D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7B23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BF71EB" w:rsidRPr="001E78D3" w:rsidTr="00F81179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1EB" w:rsidRPr="001E78D3" w:rsidRDefault="00BF71EB" w:rsidP="00F811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1EB" w:rsidRPr="001E78D3" w:rsidRDefault="007B23AA" w:rsidP="00F811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4,31</w:t>
            </w:r>
          </w:p>
        </w:tc>
      </w:tr>
      <w:tr w:rsidR="00BF71EB" w:rsidRPr="001E78D3" w:rsidTr="00F81179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1EB" w:rsidRPr="001E78D3" w:rsidRDefault="00BF71EB" w:rsidP="00F811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1EB" w:rsidRPr="001E78D3" w:rsidRDefault="007B23AA" w:rsidP="00F81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97,00</w:t>
            </w:r>
          </w:p>
        </w:tc>
      </w:tr>
      <w:tr w:rsidR="00BF71EB" w:rsidRPr="001E78D3" w:rsidTr="00F81179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1EB" w:rsidRPr="001E78D3" w:rsidRDefault="00BF71EB" w:rsidP="00F811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1EB" w:rsidRPr="001E78D3" w:rsidRDefault="007B23AA" w:rsidP="00F811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F71EB" w:rsidRPr="001E78D3" w:rsidTr="00F81179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1EB" w:rsidRPr="001E78D3" w:rsidRDefault="00BF71EB" w:rsidP="00F811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1EB" w:rsidRPr="001E78D3" w:rsidRDefault="00BF71EB" w:rsidP="00F811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BF71EB" w:rsidRDefault="00BF71EB" w:rsidP="00921B5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sectPr w:rsidR="00BF71EB" w:rsidSect="001642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57DE"/>
    <w:rsid w:val="000157DE"/>
    <w:rsid w:val="00022371"/>
    <w:rsid w:val="000416EC"/>
    <w:rsid w:val="00046B3E"/>
    <w:rsid w:val="00077A9A"/>
    <w:rsid w:val="000865D6"/>
    <w:rsid w:val="000E06D1"/>
    <w:rsid w:val="00127EDD"/>
    <w:rsid w:val="001642C6"/>
    <w:rsid w:val="00164E56"/>
    <w:rsid w:val="001B4C31"/>
    <w:rsid w:val="00254FF9"/>
    <w:rsid w:val="0028273A"/>
    <w:rsid w:val="002A5AD8"/>
    <w:rsid w:val="002C7C8E"/>
    <w:rsid w:val="00317D94"/>
    <w:rsid w:val="0047585F"/>
    <w:rsid w:val="004C3093"/>
    <w:rsid w:val="00544846"/>
    <w:rsid w:val="00550EBA"/>
    <w:rsid w:val="005E180E"/>
    <w:rsid w:val="00606D36"/>
    <w:rsid w:val="0067073A"/>
    <w:rsid w:val="00680A84"/>
    <w:rsid w:val="00705F49"/>
    <w:rsid w:val="00706EDB"/>
    <w:rsid w:val="00711ACB"/>
    <w:rsid w:val="007A5F61"/>
    <w:rsid w:val="007B23AA"/>
    <w:rsid w:val="007F51DA"/>
    <w:rsid w:val="0087526E"/>
    <w:rsid w:val="008A611E"/>
    <w:rsid w:val="008F6356"/>
    <w:rsid w:val="00921B5D"/>
    <w:rsid w:val="00954B18"/>
    <w:rsid w:val="00971356"/>
    <w:rsid w:val="009C0A25"/>
    <w:rsid w:val="009C23D5"/>
    <w:rsid w:val="00A52039"/>
    <w:rsid w:val="00A87107"/>
    <w:rsid w:val="00B66F08"/>
    <w:rsid w:val="00BF71EB"/>
    <w:rsid w:val="00C36562"/>
    <w:rsid w:val="00C60780"/>
    <w:rsid w:val="00C7431D"/>
    <w:rsid w:val="00CF5993"/>
    <w:rsid w:val="00D20718"/>
    <w:rsid w:val="00D22D49"/>
    <w:rsid w:val="00DC3B99"/>
    <w:rsid w:val="00DC4612"/>
    <w:rsid w:val="00DC59DA"/>
    <w:rsid w:val="00DE5410"/>
    <w:rsid w:val="00E51D6E"/>
    <w:rsid w:val="00E631C1"/>
    <w:rsid w:val="00EC1DD4"/>
    <w:rsid w:val="00EE6193"/>
    <w:rsid w:val="00EF4C45"/>
    <w:rsid w:val="00F84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7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613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1</Pages>
  <Words>244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Кривенцова</cp:lastModifiedBy>
  <cp:revision>28</cp:revision>
  <cp:lastPrinted>2016-06-20T10:15:00Z</cp:lastPrinted>
  <dcterms:created xsi:type="dcterms:W3CDTF">2016-05-19T09:11:00Z</dcterms:created>
  <dcterms:modified xsi:type="dcterms:W3CDTF">2023-05-24T08:59:00Z</dcterms:modified>
</cp:coreProperties>
</file>